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4D" w:rsidRDefault="0056614D" w:rsidP="000058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 Praze dne 21. 2. 2014</w:t>
      </w:r>
    </w:p>
    <w:p w:rsidR="0056614D" w:rsidRDefault="0056614D" w:rsidP="000058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14D" w:rsidRDefault="0056614D" w:rsidP="000058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14D" w:rsidRDefault="0056614D" w:rsidP="000058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14D" w:rsidRPr="0056614D" w:rsidRDefault="0056614D" w:rsidP="0000586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Materiál pro jednání Akademického senátu PF UK dne 27. 2. 2014</w:t>
      </w:r>
    </w:p>
    <w:p w:rsidR="0056614D" w:rsidRDefault="0056614D" w:rsidP="0000586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5755" w:rsidRDefault="00A75755" w:rsidP="0000586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E4788" w:rsidRPr="00005861" w:rsidRDefault="00005861" w:rsidP="0000586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5861">
        <w:rPr>
          <w:rFonts w:ascii="Times New Roman" w:hAnsi="Times New Roman" w:cs="Times New Roman"/>
          <w:b/>
          <w:sz w:val="24"/>
          <w:szCs w:val="24"/>
        </w:rPr>
        <w:t xml:space="preserve">Návrh na rozdělení prostředků institucionální podpory mezi programy </w:t>
      </w:r>
      <w:proofErr w:type="gramStart"/>
      <w:r w:rsidRPr="00005861">
        <w:rPr>
          <w:rFonts w:ascii="Times New Roman" w:hAnsi="Times New Roman" w:cs="Times New Roman"/>
          <w:b/>
          <w:sz w:val="24"/>
          <w:szCs w:val="24"/>
        </w:rPr>
        <w:t>PRVOUK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2014</w:t>
      </w:r>
      <w:proofErr w:type="gramEnd"/>
    </w:p>
    <w:p w:rsidR="00005861" w:rsidRDefault="00005861" w:rsidP="000058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5861" w:rsidRDefault="00005861" w:rsidP="000058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předběžného projednání s děkanem PF UK předkládám tento návrh na rozdělení přidělených prostředků mezi programy realizované na Právnické fakultě (P04, P05, P06) a příspěvek na spolupracující programy (P02, P17).</w:t>
      </w:r>
    </w:p>
    <w:p w:rsidR="00005861" w:rsidRDefault="00005861" w:rsidP="000058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celkové částky 19.533.430,- Kč, přidělené UK pro naši fakultu na rok 2014, navrhuji poskytnout pro spolupracující programy celkem 300.000,- Kč, a to:</w:t>
      </w:r>
    </w:p>
    <w:p w:rsidR="00005861" w:rsidRDefault="00005861" w:rsidP="000058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P02 – 140.000,- Kč</w:t>
      </w:r>
    </w:p>
    <w:p w:rsidR="00005861" w:rsidRDefault="00005861" w:rsidP="000058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P17 – 160.000,- Kč</w:t>
      </w:r>
    </w:p>
    <w:p w:rsidR="00005861" w:rsidRDefault="00005861" w:rsidP="000058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Zbývající částku 19.233.430,- Kč pak navrhuji rozdělit v následujícím poměru:</w:t>
      </w:r>
    </w:p>
    <w:p w:rsidR="00005861" w:rsidRDefault="00005861" w:rsidP="000058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P04 – 33%, tj. 6.347.032,- Kč</w:t>
      </w:r>
    </w:p>
    <w:p w:rsidR="00005861" w:rsidRDefault="00005861" w:rsidP="000058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P05 – 32%, tj. 6.154.698,- Kč</w:t>
      </w:r>
    </w:p>
    <w:p w:rsidR="00005861" w:rsidRDefault="00C71BAD" w:rsidP="000058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P06 – 35%, tj. 6.731.700</w:t>
      </w:r>
      <w:r w:rsidR="00005861">
        <w:rPr>
          <w:rFonts w:ascii="Times New Roman" w:hAnsi="Times New Roman" w:cs="Times New Roman"/>
          <w:sz w:val="24"/>
          <w:szCs w:val="24"/>
        </w:rPr>
        <w:t>,- Kč</w:t>
      </w:r>
    </w:p>
    <w:p w:rsidR="005B59AF" w:rsidRDefault="005B59AF" w:rsidP="005B59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Toto rozdělení přihlíží nejen k významu jednotlivých oblastí a počtu členů řešitelských týmů, ale také k publikačním výsledkům dosaženým v prvních dvou letech programu (2012-2013), a to v kombinaci kvantitativního a kvalitativního pohledu. Vzhledem k tomu, že za toto období ještě nejsou k dispozici hodnocení výsledků v podobě bodů RIV, vychází se počtu vykázaných publikací a jejich typů. Nejvyšší celkový počet </w:t>
      </w:r>
      <w:r w:rsidR="001E39A5">
        <w:rPr>
          <w:rFonts w:ascii="Times New Roman" w:hAnsi="Times New Roman" w:cs="Times New Roman"/>
          <w:sz w:val="24"/>
          <w:szCs w:val="24"/>
        </w:rPr>
        <w:t xml:space="preserve">publikací </w:t>
      </w:r>
      <w:r>
        <w:rPr>
          <w:rFonts w:ascii="Times New Roman" w:hAnsi="Times New Roman" w:cs="Times New Roman"/>
          <w:sz w:val="24"/>
          <w:szCs w:val="24"/>
        </w:rPr>
        <w:t xml:space="preserve">vykazuje program P06. </w:t>
      </w:r>
      <w:r>
        <w:rPr>
          <w:rFonts w:ascii="Times New Roman" w:hAnsi="Times New Roman" w:cs="Times New Roman"/>
          <w:sz w:val="24"/>
          <w:szCs w:val="24"/>
        </w:rPr>
        <w:lastRenderedPageBreak/>
        <w:t>Programy P04 a P05 se velmi blíží celkovým počtem výstupů, ale P04 má nejvyšší počet odborných knih ze všech projektů a také větší počet více hodnocených zahraničních publikací.</w:t>
      </w:r>
      <w:r w:rsidR="00FA410E">
        <w:rPr>
          <w:rFonts w:ascii="Times New Roman" w:hAnsi="Times New Roman" w:cs="Times New Roman"/>
          <w:sz w:val="24"/>
          <w:szCs w:val="24"/>
        </w:rPr>
        <w:t xml:space="preserve"> Účast našich pracovníků v programech P02 a P17 je spíše omezená, čemuž odpovídá i navrhovaná finanční spoluúčast.  </w:t>
      </w:r>
    </w:p>
    <w:p w:rsidR="005B59AF" w:rsidRDefault="005B59AF" w:rsidP="005B59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9AF" w:rsidRDefault="005B59AF" w:rsidP="005B59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Předkládá:</w:t>
      </w:r>
    </w:p>
    <w:p w:rsidR="005B59AF" w:rsidRDefault="005B59AF" w:rsidP="005B59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JUDr. Pavel Šturma, DrSc.</w:t>
      </w:r>
    </w:p>
    <w:p w:rsidR="00005861" w:rsidRPr="00005861" w:rsidRDefault="005B59AF" w:rsidP="005B59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proděkan pro vědu</w:t>
      </w:r>
      <w:r w:rsidR="00F93A4F">
        <w:rPr>
          <w:rFonts w:ascii="Times New Roman" w:hAnsi="Times New Roman" w:cs="Times New Roman"/>
          <w:sz w:val="24"/>
          <w:szCs w:val="24"/>
        </w:rPr>
        <w:t>, výzkum a ediční činnost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5861" w:rsidRPr="00005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61"/>
    <w:rsid w:val="00005861"/>
    <w:rsid w:val="001E39A5"/>
    <w:rsid w:val="004F1224"/>
    <w:rsid w:val="0056614D"/>
    <w:rsid w:val="005B59AF"/>
    <w:rsid w:val="005E4788"/>
    <w:rsid w:val="00A75755"/>
    <w:rsid w:val="00C71BAD"/>
    <w:rsid w:val="00F93A4F"/>
    <w:rsid w:val="00FA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Sturma</dc:creator>
  <cp:lastModifiedBy>Jarmila Vanova</cp:lastModifiedBy>
  <cp:revision>13</cp:revision>
  <dcterms:created xsi:type="dcterms:W3CDTF">2014-02-18T10:59:00Z</dcterms:created>
  <dcterms:modified xsi:type="dcterms:W3CDTF">2014-02-20T16:52:00Z</dcterms:modified>
</cp:coreProperties>
</file>